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E5F08" w:rsidRPr="00D9676D" w:rsidRDefault="007E5F08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06E8" w:rsidRPr="007E5F08" w:rsidRDefault="00CF72BA" w:rsidP="00282B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7E5F08">
        <w:rPr>
          <w:rFonts w:ascii="Times New Roman" w:hAnsi="Times New Roman" w:cs="Times New Roman"/>
          <w:b/>
          <w:sz w:val="28"/>
          <w:szCs w:val="28"/>
        </w:rPr>
        <w:t>Вяземского районного Совета депутатов</w:t>
      </w:r>
      <w:r w:rsidRPr="007E5F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E06E8" w:rsidRPr="007E5F08">
        <w:rPr>
          <w:rFonts w:ascii="Times New Roman" w:hAnsi="Times New Roman" w:cs="Times New Roman"/>
          <w:b/>
          <w:sz w:val="28"/>
          <w:szCs w:val="28"/>
        </w:rPr>
        <w:t>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</w:t>
      </w:r>
    </w:p>
    <w:p w:rsidR="00FE06E8" w:rsidRPr="007E5F08" w:rsidRDefault="00FE06E8" w:rsidP="00282B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06E8" w:rsidRPr="007E5F08" w:rsidTr="00FE06E8">
        <w:tc>
          <w:tcPr>
            <w:tcW w:w="4785" w:type="dxa"/>
          </w:tcPr>
          <w:p w:rsidR="00FE06E8" w:rsidRPr="007E5F08" w:rsidRDefault="00FE06E8" w:rsidP="00282B4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F08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786" w:type="dxa"/>
          </w:tcPr>
          <w:p w:rsidR="00FE06E8" w:rsidRPr="007E5F08" w:rsidRDefault="00EB4CB2" w:rsidP="00EB4CB2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E06E8" w:rsidRPr="007E5F0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FE06E8" w:rsidRPr="007E5F08">
              <w:rPr>
                <w:rFonts w:ascii="Times New Roman" w:hAnsi="Times New Roman" w:cs="Times New Roman"/>
                <w:sz w:val="28"/>
                <w:szCs w:val="28"/>
              </w:rPr>
              <w:t>.2019 года</w:t>
            </w:r>
          </w:p>
        </w:tc>
      </w:tr>
    </w:tbl>
    <w:p w:rsidR="00180C81" w:rsidRPr="007E5F08" w:rsidRDefault="00180C81" w:rsidP="00CF72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FF9" w:rsidRDefault="00B87F6C" w:rsidP="008E12EC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Основание проведения экспертно-аналитического мероприятия:</w:t>
      </w:r>
      <w:r w:rsidR="008E12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27FF9" w:rsidRDefault="00927FF9" w:rsidP="008E12E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- </w:t>
      </w:r>
      <w:r w:rsidR="00B23053">
        <w:rPr>
          <w:sz w:val="28"/>
          <w:szCs w:val="28"/>
        </w:rPr>
        <w:t xml:space="preserve">п.2 ст.9 Федерального закона от 07.02.2011 №6-ФЗ </w:t>
      </w:r>
      <w:r w:rsidR="006B4CF3">
        <w:rPr>
          <w:rFonts w:eastAsiaTheme="minorHAnsi"/>
          <w:sz w:val="28"/>
          <w:szCs w:val="28"/>
          <w:lang w:eastAsia="en-US"/>
        </w:rPr>
        <w:t>«</w:t>
      </w:r>
      <w:r w:rsidR="00B23053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B4CF3">
        <w:rPr>
          <w:rFonts w:eastAsiaTheme="minorHAnsi"/>
          <w:sz w:val="28"/>
          <w:szCs w:val="28"/>
          <w:lang w:eastAsia="en-US"/>
        </w:rPr>
        <w:t>»</w:t>
      </w:r>
      <w:r w:rsidR="00B23053">
        <w:rPr>
          <w:rFonts w:eastAsiaTheme="minorHAnsi"/>
          <w:sz w:val="28"/>
          <w:szCs w:val="28"/>
          <w:lang w:eastAsia="en-US"/>
        </w:rPr>
        <w:t xml:space="preserve">, </w:t>
      </w:r>
    </w:p>
    <w:p w:rsidR="00B763A2" w:rsidRPr="007E5F08" w:rsidRDefault="00927FF9" w:rsidP="008E12EC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23053" w:rsidRPr="00B23053">
        <w:rPr>
          <w:rFonts w:eastAsiaTheme="minorHAnsi"/>
          <w:sz w:val="28"/>
          <w:szCs w:val="28"/>
          <w:lang w:eastAsia="en-US"/>
        </w:rPr>
        <w:t xml:space="preserve">п.9.6.5 </w:t>
      </w:r>
      <w:r w:rsidR="00A80160" w:rsidRPr="00B23053">
        <w:rPr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Контрольно-ревизионной комиссии муниципального образования «Вяземский район» Смоленской области от 20.12.2017 №21</w:t>
      </w:r>
      <w:r w:rsidR="008E12EC">
        <w:rPr>
          <w:sz w:val="28"/>
          <w:szCs w:val="28"/>
        </w:rPr>
        <w:t>.</w:t>
      </w:r>
      <w:r w:rsidR="00A80160" w:rsidRPr="007E5F08">
        <w:rPr>
          <w:sz w:val="28"/>
          <w:szCs w:val="28"/>
        </w:rPr>
        <w:t xml:space="preserve"> </w:t>
      </w:r>
    </w:p>
    <w:p w:rsidR="00441E46" w:rsidRPr="009D6D8F" w:rsidRDefault="009D6D8F" w:rsidP="00B763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Pr="008E12EC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</w:t>
      </w:r>
      <w:r w:rsidRPr="009D6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 решения).</w:t>
      </w:r>
    </w:p>
    <w:p w:rsidR="00441E46" w:rsidRPr="007E5F08" w:rsidRDefault="00B87F6C" w:rsidP="00B763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  <w:r w:rsidR="00441E46" w:rsidRPr="007E5F08">
        <w:rPr>
          <w:rFonts w:ascii="Times New Roman" w:hAnsi="Times New Roman" w:cs="Times New Roman"/>
          <w:sz w:val="28"/>
          <w:szCs w:val="28"/>
        </w:rPr>
        <w:t>:</w:t>
      </w:r>
    </w:p>
    <w:p w:rsidR="00241112" w:rsidRPr="007E5F08" w:rsidRDefault="00441E46" w:rsidP="00B763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08">
        <w:rPr>
          <w:rFonts w:ascii="Times New Roman" w:hAnsi="Times New Roman" w:cs="Times New Roman"/>
          <w:sz w:val="28"/>
          <w:szCs w:val="28"/>
        </w:rPr>
        <w:t>-</w:t>
      </w:r>
      <w:r w:rsidR="006B4CF3">
        <w:rPr>
          <w:rFonts w:ascii="Times New Roman" w:hAnsi="Times New Roman" w:cs="Times New Roman"/>
          <w:sz w:val="28"/>
          <w:szCs w:val="28"/>
        </w:rPr>
        <w:t xml:space="preserve"> </w:t>
      </w:r>
      <w:r w:rsidRPr="007E5F08">
        <w:rPr>
          <w:rFonts w:ascii="Times New Roman" w:hAnsi="Times New Roman" w:cs="Times New Roman"/>
          <w:sz w:val="28"/>
          <w:szCs w:val="28"/>
        </w:rPr>
        <w:t>ст.137</w:t>
      </w:r>
      <w:r w:rsidR="006B40EA" w:rsidRPr="007E5F08">
        <w:rPr>
          <w:rFonts w:ascii="Times New Roman" w:hAnsi="Times New Roman" w:cs="Times New Roman"/>
          <w:sz w:val="28"/>
          <w:szCs w:val="28"/>
        </w:rPr>
        <w:t xml:space="preserve"> и </w:t>
      </w:r>
      <w:r w:rsidR="00241112" w:rsidRPr="007E5F08">
        <w:rPr>
          <w:rFonts w:ascii="Times New Roman" w:hAnsi="Times New Roman" w:cs="Times New Roman"/>
          <w:sz w:val="28"/>
          <w:szCs w:val="28"/>
        </w:rPr>
        <w:t>ст.</w:t>
      </w:r>
      <w:r w:rsidR="00CD2266" w:rsidRPr="007E5F08">
        <w:rPr>
          <w:rFonts w:ascii="Times New Roman" w:hAnsi="Times New Roman" w:cs="Times New Roman"/>
          <w:sz w:val="28"/>
          <w:szCs w:val="28"/>
        </w:rPr>
        <w:t>142.</w:t>
      </w:r>
      <w:r w:rsidRPr="007E5F08">
        <w:rPr>
          <w:rFonts w:ascii="Times New Roman" w:hAnsi="Times New Roman" w:cs="Times New Roman"/>
          <w:sz w:val="28"/>
          <w:szCs w:val="28"/>
        </w:rPr>
        <w:t>1</w:t>
      </w:r>
      <w:r w:rsidR="00CD2266" w:rsidRPr="007E5F0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241112" w:rsidRPr="007E5F08">
        <w:rPr>
          <w:rFonts w:ascii="Times New Roman" w:hAnsi="Times New Roman" w:cs="Times New Roman"/>
          <w:sz w:val="28"/>
          <w:szCs w:val="28"/>
        </w:rPr>
        <w:t xml:space="preserve"> (далее - БК РФ);</w:t>
      </w:r>
    </w:p>
    <w:p w:rsidR="006B40EA" w:rsidRPr="007E5F08" w:rsidRDefault="006B40EA" w:rsidP="00B763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08">
        <w:rPr>
          <w:rFonts w:ascii="Times New Roman" w:hAnsi="Times New Roman" w:cs="Times New Roman"/>
          <w:sz w:val="28"/>
          <w:szCs w:val="28"/>
        </w:rPr>
        <w:t xml:space="preserve">- </w:t>
      </w:r>
      <w:r w:rsidRPr="007E5F08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6B4CF3">
        <w:rPr>
          <w:rFonts w:ascii="Times New Roman" w:hAnsi="Times New Roman" w:cs="Times New Roman"/>
          <w:bCs/>
          <w:sz w:val="28"/>
          <w:szCs w:val="28"/>
        </w:rPr>
        <w:t>ый</w:t>
      </w:r>
      <w:r w:rsidRPr="007E5F08">
        <w:rPr>
          <w:rFonts w:ascii="Times New Roman" w:hAnsi="Times New Roman" w:cs="Times New Roman"/>
          <w:bCs/>
          <w:sz w:val="28"/>
          <w:szCs w:val="28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CD2266" w:rsidRPr="007E5F08" w:rsidRDefault="00241112" w:rsidP="00B763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08">
        <w:rPr>
          <w:rFonts w:ascii="Times New Roman" w:hAnsi="Times New Roman" w:cs="Times New Roman"/>
          <w:sz w:val="28"/>
          <w:szCs w:val="28"/>
        </w:rPr>
        <w:t xml:space="preserve">- </w:t>
      </w:r>
      <w:r w:rsidR="007E5F08">
        <w:rPr>
          <w:rFonts w:ascii="Times New Roman" w:hAnsi="Times New Roman" w:cs="Times New Roman"/>
          <w:sz w:val="28"/>
          <w:szCs w:val="28"/>
        </w:rPr>
        <w:t>Закон Смоленской области</w:t>
      </w:r>
      <w:r w:rsidR="00CD2266" w:rsidRPr="007E5F08">
        <w:rPr>
          <w:rFonts w:ascii="Times New Roman" w:hAnsi="Times New Roman" w:cs="Times New Roman"/>
          <w:sz w:val="28"/>
          <w:szCs w:val="28"/>
        </w:rPr>
        <w:t xml:space="preserve"> от 29.09.2005 №87-з «О межбюджетных отношениях в Смоленской области»</w:t>
      </w:r>
      <w:r w:rsidR="0096664C">
        <w:rPr>
          <w:rFonts w:ascii="Times New Roman" w:hAnsi="Times New Roman" w:cs="Times New Roman"/>
          <w:sz w:val="28"/>
          <w:szCs w:val="28"/>
        </w:rPr>
        <w:t xml:space="preserve"> (далее – областной закон)</w:t>
      </w:r>
      <w:r w:rsidR="00CD2266" w:rsidRPr="007E5F08">
        <w:rPr>
          <w:rFonts w:ascii="Times New Roman" w:hAnsi="Times New Roman" w:cs="Times New Roman"/>
          <w:sz w:val="28"/>
          <w:szCs w:val="28"/>
        </w:rPr>
        <w:t>.</w:t>
      </w:r>
    </w:p>
    <w:p w:rsidR="008E12EC" w:rsidRPr="00F056BC" w:rsidRDefault="00B763A2" w:rsidP="009D6D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F08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8E12EC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</w:t>
      </w:r>
      <w:r w:rsidR="008E12EC" w:rsidRPr="008E12EC">
        <w:rPr>
          <w:rFonts w:ascii="Times New Roman" w:hAnsi="Times New Roman" w:cs="Times New Roman"/>
          <w:b/>
          <w:sz w:val="28"/>
          <w:szCs w:val="28"/>
        </w:rPr>
        <w:t xml:space="preserve">мероприятия: </w:t>
      </w:r>
      <w:r w:rsidR="008E12EC" w:rsidRPr="008E12EC">
        <w:rPr>
          <w:rFonts w:ascii="Times New Roman" w:hAnsi="Times New Roman" w:cs="Times New Roman"/>
          <w:sz w:val="28"/>
          <w:szCs w:val="28"/>
        </w:rPr>
        <w:t xml:space="preserve">проект решения «О внесении изменений в Порядок предоставления дотаций на выравнивание бюджетной обеспеченности поселений Вяземского района Смоленской </w:t>
      </w:r>
      <w:r w:rsidR="008E12EC" w:rsidRPr="00F056BC">
        <w:rPr>
          <w:rFonts w:ascii="Times New Roman" w:hAnsi="Times New Roman" w:cs="Times New Roman"/>
          <w:sz w:val="28"/>
          <w:szCs w:val="28"/>
        </w:rPr>
        <w:t>области из бюджета муниципального образования «Вяземский район» Смоленской области»</w:t>
      </w:r>
      <w:r w:rsidR="008D0F23" w:rsidRPr="00F056BC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="008E12EC" w:rsidRPr="00F056BC">
        <w:rPr>
          <w:rFonts w:ascii="Times New Roman" w:hAnsi="Times New Roman" w:cs="Times New Roman"/>
          <w:sz w:val="28"/>
          <w:szCs w:val="28"/>
        </w:rPr>
        <w:t>.</w:t>
      </w:r>
    </w:p>
    <w:p w:rsidR="008E12EC" w:rsidRPr="007E5F08" w:rsidRDefault="008E12EC" w:rsidP="008E1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BC">
        <w:rPr>
          <w:rFonts w:ascii="Times New Roman" w:hAnsi="Times New Roman" w:cs="Times New Roman"/>
          <w:sz w:val="28"/>
          <w:szCs w:val="28"/>
        </w:rPr>
        <w:t xml:space="preserve">Проект решения подготовлен Администрацией муниципального образования «Вяземский район» Смоленской области и </w:t>
      </w:r>
      <w:r w:rsidR="006B4CF3" w:rsidRPr="00F056BC">
        <w:rPr>
          <w:rFonts w:ascii="Times New Roman" w:hAnsi="Times New Roman" w:cs="Times New Roman"/>
          <w:sz w:val="28"/>
          <w:szCs w:val="28"/>
        </w:rPr>
        <w:t>направлен в К</w:t>
      </w:r>
      <w:r w:rsidRPr="00F056BC">
        <w:rPr>
          <w:rFonts w:ascii="Times New Roman" w:hAnsi="Times New Roman" w:cs="Times New Roman"/>
          <w:sz w:val="28"/>
          <w:szCs w:val="28"/>
        </w:rPr>
        <w:t>онтрольно-ревизионную комиссию Председателем Вяземского районного Совета депутатов.</w:t>
      </w:r>
    </w:p>
    <w:p w:rsidR="00CD2266" w:rsidRPr="008E12EC" w:rsidRDefault="009D7C7E" w:rsidP="007E5F0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2EC">
        <w:rPr>
          <w:rFonts w:ascii="Times New Roman" w:hAnsi="Times New Roman" w:cs="Times New Roman"/>
          <w:sz w:val="28"/>
          <w:szCs w:val="28"/>
        </w:rPr>
        <w:t>Одновременно с проектом</w:t>
      </w:r>
      <w:r w:rsidR="00B763A2" w:rsidRPr="008E12EC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8E12EC">
        <w:rPr>
          <w:rFonts w:ascii="Times New Roman" w:hAnsi="Times New Roman" w:cs="Times New Roman"/>
          <w:sz w:val="28"/>
          <w:szCs w:val="28"/>
        </w:rPr>
        <w:t>представлен</w:t>
      </w:r>
      <w:r w:rsidR="00CD2266" w:rsidRPr="008E12EC">
        <w:rPr>
          <w:rFonts w:ascii="Times New Roman" w:hAnsi="Times New Roman" w:cs="Times New Roman"/>
          <w:sz w:val="28"/>
          <w:szCs w:val="28"/>
        </w:rPr>
        <w:t>ы:</w:t>
      </w:r>
    </w:p>
    <w:p w:rsidR="00CD2266" w:rsidRPr="007E5F08" w:rsidRDefault="00CD2266" w:rsidP="003541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0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4117" w:rsidRPr="007E5F08">
        <w:rPr>
          <w:rFonts w:ascii="Times New Roman" w:hAnsi="Times New Roman" w:cs="Times New Roman"/>
          <w:sz w:val="28"/>
          <w:szCs w:val="28"/>
        </w:rPr>
        <w:t>методика распределения дотаций на выравнивание бюджетной обеспеченности поселений из бюджета муниципального образования «Вяземский район» Смоленской области</w:t>
      </w:r>
      <w:r w:rsidRPr="007E5F08">
        <w:rPr>
          <w:rFonts w:ascii="Times New Roman" w:hAnsi="Times New Roman" w:cs="Times New Roman"/>
          <w:sz w:val="28"/>
          <w:szCs w:val="28"/>
        </w:rPr>
        <w:t>;</w:t>
      </w:r>
    </w:p>
    <w:p w:rsidR="00CD2266" w:rsidRPr="007E5F08" w:rsidRDefault="00CD2266" w:rsidP="003541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F08">
        <w:rPr>
          <w:rFonts w:ascii="Times New Roman" w:hAnsi="Times New Roman" w:cs="Times New Roman"/>
          <w:sz w:val="28"/>
          <w:szCs w:val="28"/>
        </w:rPr>
        <w:t xml:space="preserve">- </w:t>
      </w:r>
      <w:r w:rsidR="000A5C24" w:rsidRPr="007E5F08">
        <w:rPr>
          <w:rFonts w:ascii="Times New Roman" w:hAnsi="Times New Roman" w:cs="Times New Roman"/>
          <w:sz w:val="28"/>
          <w:szCs w:val="28"/>
        </w:rPr>
        <w:t>п</w:t>
      </w:r>
      <w:r w:rsidRPr="007E5F08">
        <w:rPr>
          <w:rFonts w:ascii="Times New Roman" w:hAnsi="Times New Roman" w:cs="Times New Roman"/>
          <w:sz w:val="28"/>
          <w:szCs w:val="28"/>
        </w:rPr>
        <w:t>оясните</w:t>
      </w:r>
      <w:r w:rsidR="00E726ED" w:rsidRPr="007E5F08">
        <w:rPr>
          <w:rFonts w:ascii="Times New Roman" w:hAnsi="Times New Roman" w:cs="Times New Roman"/>
          <w:sz w:val="28"/>
          <w:szCs w:val="28"/>
        </w:rPr>
        <w:t>льная записка к проекту решения</w:t>
      </w:r>
      <w:r w:rsidR="00354117" w:rsidRPr="007E5F08">
        <w:rPr>
          <w:rFonts w:ascii="Times New Roman" w:hAnsi="Times New Roman" w:cs="Times New Roman"/>
          <w:sz w:val="28"/>
          <w:szCs w:val="28"/>
        </w:rPr>
        <w:t>.</w:t>
      </w:r>
    </w:p>
    <w:p w:rsidR="00354117" w:rsidRPr="00927FF9" w:rsidRDefault="009D6D8F" w:rsidP="00CD22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подготовлено </w:t>
      </w:r>
      <w:r w:rsidR="008E12EC" w:rsidRPr="007E5F08">
        <w:rPr>
          <w:rFonts w:ascii="Times New Roman" w:hAnsi="Times New Roman" w:cs="Times New Roman"/>
          <w:sz w:val="28"/>
          <w:szCs w:val="28"/>
        </w:rPr>
        <w:t>председателем Контрольно-ревизионной комиссии муниципального образования «Вяземский район» Смоленской области (далее – Контрольно-ревизионная комиссия) О.Н. Марфичевой.</w:t>
      </w:r>
    </w:p>
    <w:p w:rsidR="007E5F08" w:rsidRDefault="007E5F08" w:rsidP="0059670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704A1" w:rsidRDefault="006B4CF3" w:rsidP="001704A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Pr="001704A1">
        <w:rPr>
          <w:sz w:val="28"/>
          <w:szCs w:val="28"/>
        </w:rPr>
        <w:t>соответствии с п.1</w:t>
      </w:r>
      <w:r w:rsidR="00281F48" w:rsidRPr="001704A1">
        <w:rPr>
          <w:sz w:val="28"/>
          <w:szCs w:val="28"/>
        </w:rPr>
        <w:t xml:space="preserve"> ст.142.1 БК</w:t>
      </w:r>
      <w:r w:rsidR="00281F48" w:rsidRPr="00BB56DF">
        <w:rPr>
          <w:sz w:val="28"/>
          <w:szCs w:val="28"/>
        </w:rPr>
        <w:t xml:space="preserve"> РФ</w:t>
      </w:r>
      <w:r w:rsidR="00281F48" w:rsidRPr="00BB56DF">
        <w:rPr>
          <w:rFonts w:eastAsiaTheme="minorHAnsi"/>
          <w:bCs/>
          <w:sz w:val="28"/>
          <w:szCs w:val="28"/>
          <w:lang w:eastAsia="en-US"/>
        </w:rPr>
        <w:t xml:space="preserve"> дотации на выравнивание бюджетной обеспеченности поселений из бюджета муниципального района предоставляются поселениям, входящим в состав муниципального района, в соответствии с муниципальными правовыми актами представительног</w:t>
      </w:r>
      <w:r w:rsidR="001704A1">
        <w:rPr>
          <w:rFonts w:eastAsiaTheme="minorHAnsi"/>
          <w:bCs/>
          <w:sz w:val="28"/>
          <w:szCs w:val="28"/>
          <w:lang w:eastAsia="en-US"/>
        </w:rPr>
        <w:t>о органа муниципального района.</w:t>
      </w:r>
    </w:p>
    <w:p w:rsidR="001704A1" w:rsidRDefault="00A24DB4" w:rsidP="001704A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Решением Вяземского районного Совета депутатов от 27.06.2018 №67 утвержден «Порядок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 (далее – Порядок предоставления дотаций).</w:t>
      </w:r>
    </w:p>
    <w:p w:rsidR="0059184C" w:rsidRDefault="00281F48" w:rsidP="005918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п.4 ст.14 областного закона Порядок распределения дотаций на выравнивание бюджетной обеспеченности поселений из бюджета муниципального района определяется в соответствии с методикой распределения дотаций на выравнивание бюджетной обеспеченности поселений из бюджета муниципального района.</w:t>
      </w:r>
    </w:p>
    <w:p w:rsidR="009D6D8F" w:rsidRPr="0059184C" w:rsidRDefault="0059184C" w:rsidP="005918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нарушение п.4 ст.14 областного закона в</w:t>
      </w:r>
      <w:r w:rsidR="001704A1">
        <w:rPr>
          <w:rFonts w:eastAsiaTheme="minorHAnsi"/>
          <w:bCs/>
          <w:sz w:val="28"/>
          <w:szCs w:val="28"/>
          <w:lang w:eastAsia="en-US"/>
        </w:rPr>
        <w:t xml:space="preserve"> П</w:t>
      </w:r>
      <w:r w:rsidR="00281F48">
        <w:rPr>
          <w:rFonts w:eastAsiaTheme="minorHAnsi"/>
          <w:bCs/>
          <w:sz w:val="28"/>
          <w:szCs w:val="28"/>
          <w:lang w:eastAsia="en-US"/>
        </w:rPr>
        <w:t>орядк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="00281F48">
        <w:rPr>
          <w:rFonts w:eastAsiaTheme="minorHAnsi"/>
          <w:bCs/>
          <w:sz w:val="28"/>
          <w:szCs w:val="28"/>
          <w:lang w:eastAsia="en-US"/>
        </w:rPr>
        <w:t xml:space="preserve"> предоставления дотаций </w:t>
      </w:r>
      <w:r w:rsidR="008D0F23">
        <w:rPr>
          <w:rFonts w:eastAsiaTheme="minorHAnsi"/>
          <w:bCs/>
          <w:sz w:val="28"/>
          <w:szCs w:val="28"/>
          <w:lang w:eastAsia="en-US"/>
        </w:rPr>
        <w:t xml:space="preserve">не </w:t>
      </w:r>
      <w:r w:rsidR="00C72EC4">
        <w:rPr>
          <w:rFonts w:eastAsiaTheme="minorHAnsi"/>
          <w:bCs/>
          <w:sz w:val="28"/>
          <w:szCs w:val="28"/>
          <w:lang w:eastAsia="en-US"/>
        </w:rPr>
        <w:t>определена</w:t>
      </w:r>
      <w:r w:rsidR="008D0F23">
        <w:rPr>
          <w:rFonts w:eastAsiaTheme="minorHAnsi"/>
          <w:bCs/>
          <w:sz w:val="28"/>
          <w:szCs w:val="28"/>
          <w:lang w:eastAsia="en-US"/>
        </w:rPr>
        <w:t xml:space="preserve"> методик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="008D0F23" w:rsidRPr="00232230">
        <w:rPr>
          <w:rFonts w:eastAsiaTheme="minorHAnsi"/>
          <w:sz w:val="28"/>
          <w:szCs w:val="28"/>
          <w:lang w:eastAsia="en-US"/>
        </w:rPr>
        <w:t xml:space="preserve"> </w:t>
      </w:r>
      <w:r w:rsidR="008D0F23">
        <w:rPr>
          <w:rFonts w:eastAsiaTheme="minorHAnsi"/>
          <w:sz w:val="28"/>
          <w:szCs w:val="28"/>
          <w:lang w:eastAsia="en-US"/>
        </w:rPr>
        <w:t>распределения дотаций на выравнивание бюджетной обеспеченности поселений из бюджета муниципального района «Вяземский район» Смоленской области</w:t>
      </w:r>
      <w:r w:rsidR="00F5284F">
        <w:rPr>
          <w:rFonts w:eastAsiaTheme="minorHAnsi"/>
          <w:sz w:val="28"/>
          <w:szCs w:val="28"/>
          <w:lang w:eastAsia="en-US"/>
        </w:rPr>
        <w:t>.</w:t>
      </w:r>
      <w:r w:rsidR="00281F48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D6D8F" w:rsidRDefault="00B47AF4" w:rsidP="000A5C2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связи с этим, </w:t>
      </w:r>
      <w:r w:rsidR="0059184C">
        <w:rPr>
          <w:rFonts w:eastAsiaTheme="minorHAnsi"/>
          <w:bCs/>
          <w:sz w:val="28"/>
          <w:szCs w:val="28"/>
          <w:lang w:eastAsia="en-US"/>
        </w:rPr>
        <w:t>Администрацией</w:t>
      </w:r>
      <w:r>
        <w:rPr>
          <w:rFonts w:eastAsiaTheme="minorHAnsi"/>
          <w:bCs/>
          <w:sz w:val="28"/>
          <w:szCs w:val="28"/>
          <w:lang w:eastAsia="en-US"/>
        </w:rPr>
        <w:t xml:space="preserve"> предоставлен проект решения</w:t>
      </w:r>
      <w:r w:rsidR="008D0F2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D0F23" w:rsidRPr="008E12EC">
        <w:rPr>
          <w:sz w:val="28"/>
          <w:szCs w:val="28"/>
        </w:rPr>
        <w:t>«О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«Вяземский район» Смоленской области»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59184C">
        <w:rPr>
          <w:rFonts w:eastAsiaTheme="minorHAnsi"/>
          <w:bCs/>
          <w:sz w:val="28"/>
          <w:szCs w:val="28"/>
          <w:lang w:eastAsia="en-US"/>
        </w:rPr>
        <w:t>В</w:t>
      </w:r>
      <w:r>
        <w:rPr>
          <w:rFonts w:eastAsiaTheme="minorHAnsi"/>
          <w:bCs/>
          <w:sz w:val="28"/>
          <w:szCs w:val="28"/>
          <w:lang w:eastAsia="en-US"/>
        </w:rPr>
        <w:t xml:space="preserve"> проект</w:t>
      </w:r>
      <w:r w:rsidR="0059184C">
        <w:rPr>
          <w:rFonts w:eastAsiaTheme="minorHAnsi"/>
          <w:bCs/>
          <w:sz w:val="28"/>
          <w:szCs w:val="28"/>
          <w:lang w:eastAsia="en-US"/>
        </w:rPr>
        <w:t>е</w:t>
      </w:r>
      <w:r>
        <w:rPr>
          <w:rFonts w:eastAsiaTheme="minorHAnsi"/>
          <w:bCs/>
          <w:sz w:val="28"/>
          <w:szCs w:val="28"/>
          <w:lang w:eastAsia="en-US"/>
        </w:rPr>
        <w:t xml:space="preserve"> решения</w:t>
      </w:r>
      <w:r w:rsidR="00232230">
        <w:rPr>
          <w:rFonts w:eastAsiaTheme="minorHAnsi"/>
          <w:bCs/>
          <w:sz w:val="28"/>
          <w:szCs w:val="28"/>
          <w:lang w:eastAsia="en-US"/>
        </w:rPr>
        <w:t xml:space="preserve"> предлагается утвердить Методику</w:t>
      </w:r>
      <w:r w:rsidR="00232230" w:rsidRPr="00232230">
        <w:rPr>
          <w:rFonts w:eastAsiaTheme="minorHAnsi"/>
          <w:sz w:val="28"/>
          <w:szCs w:val="28"/>
          <w:lang w:eastAsia="en-US"/>
        </w:rPr>
        <w:t xml:space="preserve"> </w:t>
      </w:r>
      <w:r w:rsidR="00232230">
        <w:rPr>
          <w:rFonts w:eastAsiaTheme="minorHAnsi"/>
          <w:sz w:val="28"/>
          <w:szCs w:val="28"/>
          <w:lang w:eastAsia="en-US"/>
        </w:rPr>
        <w:t xml:space="preserve">распределения дотаций на выравнивание бюджетной обеспеченности поселений из бюджета муниципального района «Вяземский район» </w:t>
      </w:r>
      <w:r w:rsidR="00281F48">
        <w:rPr>
          <w:rFonts w:eastAsiaTheme="minorHAnsi"/>
          <w:sz w:val="28"/>
          <w:szCs w:val="28"/>
          <w:lang w:eastAsia="en-US"/>
        </w:rPr>
        <w:t>С</w:t>
      </w:r>
      <w:r w:rsidR="00232230">
        <w:rPr>
          <w:rFonts w:eastAsiaTheme="minorHAnsi"/>
          <w:sz w:val="28"/>
          <w:szCs w:val="28"/>
          <w:lang w:eastAsia="en-US"/>
        </w:rPr>
        <w:t>моленской области.</w:t>
      </w:r>
    </w:p>
    <w:p w:rsidR="0059184C" w:rsidRDefault="00C72EC4" w:rsidP="00C72EC4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Таким образом, представленный проект решения приведет утверждённый Порядок предоставления дотаций </w:t>
      </w:r>
      <w:r w:rsidRPr="00CE092A">
        <w:rPr>
          <w:sz w:val="28"/>
          <w:szCs w:val="28"/>
        </w:rPr>
        <w:t xml:space="preserve">в соответствие с требованиями </w:t>
      </w:r>
      <w:r>
        <w:rPr>
          <w:rFonts w:eastAsiaTheme="minorHAnsi"/>
          <w:sz w:val="28"/>
          <w:szCs w:val="28"/>
          <w:lang w:eastAsia="en-US"/>
        </w:rPr>
        <w:t>п.4 ст.14 з</w:t>
      </w:r>
      <w:r>
        <w:rPr>
          <w:sz w:val="28"/>
          <w:szCs w:val="28"/>
        </w:rPr>
        <w:t>акона Смоленской области</w:t>
      </w:r>
      <w:r w:rsidRPr="007E5F08">
        <w:rPr>
          <w:sz w:val="28"/>
          <w:szCs w:val="28"/>
        </w:rPr>
        <w:t xml:space="preserve"> от 29.09.2005 №87-з «О межбюджетных отношениях в Смоленской области»</w:t>
      </w:r>
      <w:r>
        <w:rPr>
          <w:sz w:val="28"/>
          <w:szCs w:val="28"/>
        </w:rPr>
        <w:t>.</w:t>
      </w:r>
    </w:p>
    <w:p w:rsidR="0059184C" w:rsidRDefault="0059184C" w:rsidP="000A5C2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835E2" w:rsidRPr="00BB56DF" w:rsidRDefault="003835E2" w:rsidP="003835E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BB56DF">
        <w:rPr>
          <w:rFonts w:eastAsiaTheme="minorHAnsi"/>
          <w:b/>
          <w:sz w:val="28"/>
          <w:szCs w:val="28"/>
          <w:lang w:eastAsia="en-US"/>
        </w:rPr>
        <w:t>Выводы</w:t>
      </w:r>
    </w:p>
    <w:p w:rsidR="0058537D" w:rsidRDefault="0058537D" w:rsidP="0058537D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3835E2" w:rsidRPr="00BB56DF">
        <w:rPr>
          <w:rFonts w:eastAsiaTheme="minorHAnsi"/>
          <w:sz w:val="28"/>
          <w:szCs w:val="28"/>
          <w:lang w:eastAsia="en-US"/>
        </w:rPr>
        <w:t>редставленный проект решения</w:t>
      </w:r>
      <w:r w:rsidR="007E5F08" w:rsidRPr="00BB56DF">
        <w:rPr>
          <w:rFonts w:eastAsiaTheme="minorHAnsi"/>
          <w:sz w:val="28"/>
          <w:szCs w:val="28"/>
          <w:lang w:eastAsia="en-US"/>
        </w:rPr>
        <w:t xml:space="preserve"> «О внесении изменений в Порядок предоставления дотаций на выравнивание бюджетной обеспеченности </w:t>
      </w:r>
      <w:r w:rsidR="007E5F08" w:rsidRPr="00BB56DF">
        <w:rPr>
          <w:rFonts w:eastAsiaTheme="minorHAnsi"/>
          <w:sz w:val="28"/>
          <w:szCs w:val="28"/>
          <w:lang w:eastAsia="en-US"/>
        </w:rPr>
        <w:lastRenderedPageBreak/>
        <w:t xml:space="preserve">поселений Вяземского района </w:t>
      </w:r>
      <w:r w:rsidR="007E5F08">
        <w:rPr>
          <w:rFonts w:eastAsiaTheme="minorHAnsi"/>
          <w:sz w:val="28"/>
          <w:szCs w:val="28"/>
          <w:lang w:eastAsia="en-US"/>
        </w:rPr>
        <w:t>Смоленской области из бюджета муниципального образования «Вяземский район» Смоленской области»</w:t>
      </w:r>
      <w:r w:rsidR="003835E2" w:rsidRPr="007E5F0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соответствует действующим нормативным </w:t>
      </w:r>
      <w:r w:rsidR="00F5284F">
        <w:rPr>
          <w:rFonts w:eastAsiaTheme="minorHAnsi"/>
          <w:sz w:val="28"/>
          <w:szCs w:val="28"/>
          <w:lang w:eastAsia="en-US"/>
        </w:rPr>
        <w:t>актам, а</w:t>
      </w:r>
      <w:r>
        <w:rPr>
          <w:rFonts w:eastAsiaTheme="minorHAnsi"/>
          <w:sz w:val="28"/>
          <w:szCs w:val="28"/>
          <w:lang w:eastAsia="en-US"/>
        </w:rPr>
        <w:t xml:space="preserve"> именно п.4 ст.14 з</w:t>
      </w:r>
      <w:r>
        <w:rPr>
          <w:sz w:val="28"/>
          <w:szCs w:val="28"/>
        </w:rPr>
        <w:t>акона Смоленской области</w:t>
      </w:r>
      <w:r w:rsidRPr="007E5F08">
        <w:rPr>
          <w:sz w:val="28"/>
          <w:szCs w:val="28"/>
        </w:rPr>
        <w:t xml:space="preserve"> от 29.09.2005 №87-з «О межбюджетных отношениях в Смоленской области»</w:t>
      </w:r>
      <w:r>
        <w:rPr>
          <w:sz w:val="28"/>
          <w:szCs w:val="28"/>
        </w:rPr>
        <w:t>.</w:t>
      </w:r>
    </w:p>
    <w:p w:rsidR="003835E2" w:rsidRPr="007E5F08" w:rsidRDefault="003835E2" w:rsidP="007E5F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835E2" w:rsidRPr="007E5F08" w:rsidRDefault="003835E2" w:rsidP="003835E2">
      <w:pPr>
        <w:jc w:val="both"/>
        <w:rPr>
          <w:rFonts w:eastAsiaTheme="minorHAnsi"/>
          <w:sz w:val="28"/>
          <w:szCs w:val="28"/>
          <w:lang w:eastAsia="en-US"/>
        </w:rPr>
      </w:pPr>
    </w:p>
    <w:p w:rsidR="003835E2" w:rsidRPr="007E5F08" w:rsidRDefault="003835E2" w:rsidP="003835E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E5F08">
        <w:rPr>
          <w:rFonts w:eastAsiaTheme="minorHAnsi"/>
          <w:b/>
          <w:sz w:val="28"/>
          <w:szCs w:val="28"/>
          <w:lang w:eastAsia="en-US"/>
        </w:rPr>
        <w:t>Предложения</w:t>
      </w:r>
    </w:p>
    <w:p w:rsidR="003835E2" w:rsidRPr="007E5F08" w:rsidRDefault="003835E2" w:rsidP="003835E2">
      <w:pPr>
        <w:ind w:firstLine="540"/>
        <w:jc w:val="both"/>
        <w:rPr>
          <w:sz w:val="28"/>
          <w:szCs w:val="28"/>
        </w:rPr>
      </w:pPr>
      <w:r w:rsidRPr="007E5F08">
        <w:rPr>
          <w:sz w:val="28"/>
          <w:szCs w:val="28"/>
        </w:rPr>
        <w:t>Вяземско</w:t>
      </w:r>
      <w:r w:rsidR="008C7391" w:rsidRPr="007E5F08">
        <w:rPr>
          <w:sz w:val="28"/>
          <w:szCs w:val="28"/>
        </w:rPr>
        <w:t>му</w:t>
      </w:r>
      <w:r w:rsidRPr="007E5F08">
        <w:rPr>
          <w:sz w:val="28"/>
          <w:szCs w:val="28"/>
        </w:rPr>
        <w:t xml:space="preserve"> </w:t>
      </w:r>
      <w:r w:rsidR="008C7391" w:rsidRPr="007E5F08">
        <w:rPr>
          <w:sz w:val="28"/>
          <w:szCs w:val="28"/>
        </w:rPr>
        <w:t>районному</w:t>
      </w:r>
      <w:r w:rsidRPr="007E5F08">
        <w:rPr>
          <w:sz w:val="28"/>
          <w:szCs w:val="28"/>
        </w:rPr>
        <w:t xml:space="preserve"> </w:t>
      </w:r>
      <w:r w:rsidR="008C7391" w:rsidRPr="007E5F08">
        <w:rPr>
          <w:sz w:val="28"/>
          <w:szCs w:val="28"/>
        </w:rPr>
        <w:t xml:space="preserve">Совету депутатов </w:t>
      </w:r>
      <w:r w:rsidRPr="007E5F08">
        <w:rPr>
          <w:sz w:val="28"/>
          <w:szCs w:val="28"/>
        </w:rPr>
        <w:t xml:space="preserve">принять к рассмотрению представленный проект решения. </w:t>
      </w:r>
    </w:p>
    <w:p w:rsidR="003835E2" w:rsidRPr="007E5F08" w:rsidRDefault="003835E2" w:rsidP="003835E2">
      <w:pPr>
        <w:rPr>
          <w:b/>
          <w:sz w:val="28"/>
          <w:szCs w:val="28"/>
          <w:highlight w:val="yellow"/>
        </w:rPr>
      </w:pPr>
    </w:p>
    <w:p w:rsidR="003835E2" w:rsidRPr="007E5F08" w:rsidRDefault="003835E2" w:rsidP="003835E2">
      <w:pPr>
        <w:ind w:firstLine="540"/>
        <w:jc w:val="both"/>
        <w:rPr>
          <w:sz w:val="28"/>
          <w:szCs w:val="28"/>
        </w:rPr>
      </w:pPr>
      <w:r w:rsidRPr="007E5F08">
        <w:rPr>
          <w:sz w:val="28"/>
          <w:szCs w:val="28"/>
        </w:rPr>
        <w:t>Настоящее заключение составлено в 3-х экземплярах:</w:t>
      </w:r>
    </w:p>
    <w:p w:rsidR="003835E2" w:rsidRPr="007E5F08" w:rsidRDefault="003835E2" w:rsidP="003835E2">
      <w:pPr>
        <w:ind w:firstLine="540"/>
        <w:jc w:val="both"/>
        <w:rPr>
          <w:sz w:val="28"/>
          <w:szCs w:val="28"/>
        </w:rPr>
      </w:pPr>
      <w:r w:rsidRPr="007E5F08">
        <w:rPr>
          <w:sz w:val="28"/>
          <w:szCs w:val="28"/>
        </w:rPr>
        <w:t xml:space="preserve">Один экземпляр для </w:t>
      </w:r>
      <w:r w:rsidR="0058537D">
        <w:rPr>
          <w:sz w:val="28"/>
          <w:szCs w:val="28"/>
        </w:rPr>
        <w:t>Вяземского районного Совета депутатов</w:t>
      </w:r>
      <w:r w:rsidRPr="007E5F08">
        <w:rPr>
          <w:sz w:val="28"/>
          <w:szCs w:val="28"/>
        </w:rPr>
        <w:t>. Направляется с сопроводительным письмом.</w:t>
      </w:r>
    </w:p>
    <w:p w:rsidR="003835E2" w:rsidRPr="007E5F08" w:rsidRDefault="003835E2" w:rsidP="003835E2">
      <w:pPr>
        <w:ind w:firstLine="540"/>
        <w:jc w:val="both"/>
        <w:rPr>
          <w:sz w:val="28"/>
          <w:szCs w:val="28"/>
        </w:rPr>
      </w:pPr>
      <w:r w:rsidRPr="007E5F08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3835E2" w:rsidRPr="001874F4" w:rsidRDefault="003835E2" w:rsidP="003835E2">
      <w:pPr>
        <w:ind w:firstLine="540"/>
        <w:jc w:val="both"/>
        <w:rPr>
          <w:sz w:val="28"/>
          <w:szCs w:val="28"/>
        </w:rPr>
      </w:pPr>
      <w:r w:rsidRPr="001874F4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Pr="001874F4" w:rsidRDefault="00EF5F9B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35E2" w:rsidRPr="001874F4" w:rsidRDefault="003835E2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3835E2" w:rsidRPr="001874F4" w:rsidTr="007E5F08">
        <w:tc>
          <w:tcPr>
            <w:tcW w:w="5211" w:type="dxa"/>
          </w:tcPr>
          <w:p w:rsidR="0088685B" w:rsidRPr="001874F4" w:rsidRDefault="0088685B" w:rsidP="008868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4F4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Контрольно-ревизионной</w:t>
            </w:r>
          </w:p>
          <w:p w:rsidR="0088685B" w:rsidRPr="001874F4" w:rsidRDefault="0088685B" w:rsidP="008868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4F4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муниципального образования </w:t>
            </w:r>
          </w:p>
          <w:p w:rsidR="0088685B" w:rsidRPr="001874F4" w:rsidRDefault="0088685B" w:rsidP="008868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4F4"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88685B" w:rsidRPr="001874F4" w:rsidRDefault="0088685B" w:rsidP="003835E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5E2" w:rsidRPr="001874F4" w:rsidRDefault="003835E2" w:rsidP="003835E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5E2" w:rsidRPr="001874F4" w:rsidRDefault="003835E2" w:rsidP="003835E2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4F4">
              <w:rPr>
                <w:rFonts w:ascii="Times New Roman" w:hAnsi="Times New Roman" w:cs="Times New Roman"/>
                <w:b/>
                <w:sz w:val="28"/>
                <w:szCs w:val="28"/>
              </w:rPr>
              <w:t>О.Н. Марфичева</w:t>
            </w:r>
          </w:p>
        </w:tc>
      </w:tr>
    </w:tbl>
    <w:p w:rsidR="00A24F68" w:rsidRPr="001874F4" w:rsidRDefault="00A24F68" w:rsidP="0038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903" w:rsidRPr="001874F4" w:rsidRDefault="00F97903" w:rsidP="00383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97903" w:rsidRPr="001874F4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B6" w:rsidRDefault="004C12B6" w:rsidP="00482AB3">
      <w:r>
        <w:separator/>
      </w:r>
    </w:p>
  </w:endnote>
  <w:endnote w:type="continuationSeparator" w:id="0">
    <w:p w:rsidR="004C12B6" w:rsidRDefault="004C12B6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093929" w:rsidRDefault="000939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CB2">
          <w:rPr>
            <w:noProof/>
          </w:rPr>
          <w:t>1</w:t>
        </w:r>
        <w:r>
          <w:fldChar w:fldCharType="end"/>
        </w:r>
      </w:p>
    </w:sdtContent>
  </w:sdt>
  <w:p w:rsidR="00093929" w:rsidRDefault="000939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B6" w:rsidRDefault="004C12B6" w:rsidP="00482AB3">
      <w:r>
        <w:separator/>
      </w:r>
    </w:p>
  </w:footnote>
  <w:footnote w:type="continuationSeparator" w:id="0">
    <w:p w:rsidR="004C12B6" w:rsidRDefault="004C12B6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81217"/>
    <w:rsid w:val="00082810"/>
    <w:rsid w:val="00083379"/>
    <w:rsid w:val="00084342"/>
    <w:rsid w:val="000865AC"/>
    <w:rsid w:val="00093929"/>
    <w:rsid w:val="000A13E2"/>
    <w:rsid w:val="000A35B4"/>
    <w:rsid w:val="000A5398"/>
    <w:rsid w:val="000A5C24"/>
    <w:rsid w:val="000B7C8F"/>
    <w:rsid w:val="000C1175"/>
    <w:rsid w:val="000C69EA"/>
    <w:rsid w:val="000E30D9"/>
    <w:rsid w:val="000F659C"/>
    <w:rsid w:val="000F799E"/>
    <w:rsid w:val="00102C05"/>
    <w:rsid w:val="00103394"/>
    <w:rsid w:val="00111205"/>
    <w:rsid w:val="0011758C"/>
    <w:rsid w:val="00123C00"/>
    <w:rsid w:val="00123FB1"/>
    <w:rsid w:val="00126F8D"/>
    <w:rsid w:val="00127229"/>
    <w:rsid w:val="0013008D"/>
    <w:rsid w:val="001304B0"/>
    <w:rsid w:val="001322B0"/>
    <w:rsid w:val="00137097"/>
    <w:rsid w:val="00137B92"/>
    <w:rsid w:val="00141948"/>
    <w:rsid w:val="00147315"/>
    <w:rsid w:val="00150156"/>
    <w:rsid w:val="00160DD7"/>
    <w:rsid w:val="00161883"/>
    <w:rsid w:val="0016382C"/>
    <w:rsid w:val="00166A8A"/>
    <w:rsid w:val="001704A1"/>
    <w:rsid w:val="00172374"/>
    <w:rsid w:val="00173C4B"/>
    <w:rsid w:val="00180C81"/>
    <w:rsid w:val="001832EC"/>
    <w:rsid w:val="00183EF6"/>
    <w:rsid w:val="001874F4"/>
    <w:rsid w:val="001875DF"/>
    <w:rsid w:val="00187898"/>
    <w:rsid w:val="00187C03"/>
    <w:rsid w:val="00193B69"/>
    <w:rsid w:val="00196283"/>
    <w:rsid w:val="0019781F"/>
    <w:rsid w:val="001A3A5A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3D28"/>
    <w:rsid w:val="001F4346"/>
    <w:rsid w:val="001F4A65"/>
    <w:rsid w:val="001F5F03"/>
    <w:rsid w:val="00200B3B"/>
    <w:rsid w:val="002122D5"/>
    <w:rsid w:val="002204E8"/>
    <w:rsid w:val="00220D14"/>
    <w:rsid w:val="00220F26"/>
    <w:rsid w:val="00221D7F"/>
    <w:rsid w:val="00227229"/>
    <w:rsid w:val="002311D7"/>
    <w:rsid w:val="002320D6"/>
    <w:rsid w:val="00232230"/>
    <w:rsid w:val="002322C1"/>
    <w:rsid w:val="0023461B"/>
    <w:rsid w:val="0023484F"/>
    <w:rsid w:val="0023608E"/>
    <w:rsid w:val="00241112"/>
    <w:rsid w:val="002421FB"/>
    <w:rsid w:val="00246BA5"/>
    <w:rsid w:val="00251677"/>
    <w:rsid w:val="00254E2C"/>
    <w:rsid w:val="00255BA2"/>
    <w:rsid w:val="00264E30"/>
    <w:rsid w:val="00265A27"/>
    <w:rsid w:val="00265CA4"/>
    <w:rsid w:val="00267CE5"/>
    <w:rsid w:val="00271A92"/>
    <w:rsid w:val="0027227E"/>
    <w:rsid w:val="002723D7"/>
    <w:rsid w:val="00272887"/>
    <w:rsid w:val="00275EE1"/>
    <w:rsid w:val="002771BF"/>
    <w:rsid w:val="0028060D"/>
    <w:rsid w:val="00281F48"/>
    <w:rsid w:val="00282B4D"/>
    <w:rsid w:val="0028336D"/>
    <w:rsid w:val="00284112"/>
    <w:rsid w:val="0028470B"/>
    <w:rsid w:val="002847E9"/>
    <w:rsid w:val="00285F7B"/>
    <w:rsid w:val="00295F44"/>
    <w:rsid w:val="002977D6"/>
    <w:rsid w:val="002A3EAF"/>
    <w:rsid w:val="002A4197"/>
    <w:rsid w:val="002B1C69"/>
    <w:rsid w:val="002B3608"/>
    <w:rsid w:val="002B58ED"/>
    <w:rsid w:val="002B5ECA"/>
    <w:rsid w:val="002B79B0"/>
    <w:rsid w:val="002C2F24"/>
    <w:rsid w:val="002C4148"/>
    <w:rsid w:val="002D14F1"/>
    <w:rsid w:val="002D3922"/>
    <w:rsid w:val="002D491B"/>
    <w:rsid w:val="002E003D"/>
    <w:rsid w:val="002E0D09"/>
    <w:rsid w:val="002E3848"/>
    <w:rsid w:val="002E44BB"/>
    <w:rsid w:val="002F007D"/>
    <w:rsid w:val="002F3455"/>
    <w:rsid w:val="002F3DAB"/>
    <w:rsid w:val="002F6DDF"/>
    <w:rsid w:val="00317C57"/>
    <w:rsid w:val="00321A59"/>
    <w:rsid w:val="00322174"/>
    <w:rsid w:val="003238C9"/>
    <w:rsid w:val="00325A2A"/>
    <w:rsid w:val="00326152"/>
    <w:rsid w:val="003311D3"/>
    <w:rsid w:val="0033205F"/>
    <w:rsid w:val="00334297"/>
    <w:rsid w:val="00337F62"/>
    <w:rsid w:val="00344508"/>
    <w:rsid w:val="00346350"/>
    <w:rsid w:val="003518AF"/>
    <w:rsid w:val="0035225C"/>
    <w:rsid w:val="00354117"/>
    <w:rsid w:val="00357282"/>
    <w:rsid w:val="003603CB"/>
    <w:rsid w:val="00363AE4"/>
    <w:rsid w:val="00364087"/>
    <w:rsid w:val="00375B07"/>
    <w:rsid w:val="003770E8"/>
    <w:rsid w:val="003814B6"/>
    <w:rsid w:val="003835E2"/>
    <w:rsid w:val="003848EA"/>
    <w:rsid w:val="00385D07"/>
    <w:rsid w:val="00385E13"/>
    <w:rsid w:val="003876AD"/>
    <w:rsid w:val="0038771A"/>
    <w:rsid w:val="00387899"/>
    <w:rsid w:val="003933CB"/>
    <w:rsid w:val="003A0173"/>
    <w:rsid w:val="003A228B"/>
    <w:rsid w:val="003A3B63"/>
    <w:rsid w:val="003A539E"/>
    <w:rsid w:val="003A5D51"/>
    <w:rsid w:val="003A67A6"/>
    <w:rsid w:val="003B2C40"/>
    <w:rsid w:val="003B36B9"/>
    <w:rsid w:val="003B3D68"/>
    <w:rsid w:val="003B4849"/>
    <w:rsid w:val="003D6319"/>
    <w:rsid w:val="003D7D63"/>
    <w:rsid w:val="003E0927"/>
    <w:rsid w:val="003E1B22"/>
    <w:rsid w:val="003E32E4"/>
    <w:rsid w:val="003E7A0C"/>
    <w:rsid w:val="003F039B"/>
    <w:rsid w:val="003F18DF"/>
    <w:rsid w:val="003F1C69"/>
    <w:rsid w:val="003F2001"/>
    <w:rsid w:val="003F695E"/>
    <w:rsid w:val="00402F70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1E46"/>
    <w:rsid w:val="00442076"/>
    <w:rsid w:val="00443933"/>
    <w:rsid w:val="004446A8"/>
    <w:rsid w:val="004503B4"/>
    <w:rsid w:val="00450636"/>
    <w:rsid w:val="004506F2"/>
    <w:rsid w:val="00452B64"/>
    <w:rsid w:val="0045328E"/>
    <w:rsid w:val="00455EBE"/>
    <w:rsid w:val="00465DA6"/>
    <w:rsid w:val="00473BF6"/>
    <w:rsid w:val="0047588F"/>
    <w:rsid w:val="00477C92"/>
    <w:rsid w:val="0048185B"/>
    <w:rsid w:val="00481953"/>
    <w:rsid w:val="00482AB3"/>
    <w:rsid w:val="00482CDC"/>
    <w:rsid w:val="00484422"/>
    <w:rsid w:val="00485B3A"/>
    <w:rsid w:val="00494377"/>
    <w:rsid w:val="00496CFB"/>
    <w:rsid w:val="004B4CAE"/>
    <w:rsid w:val="004B4D85"/>
    <w:rsid w:val="004B706E"/>
    <w:rsid w:val="004B73D4"/>
    <w:rsid w:val="004C12B6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502691"/>
    <w:rsid w:val="00503B37"/>
    <w:rsid w:val="00504F1E"/>
    <w:rsid w:val="00505141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10B6"/>
    <w:rsid w:val="00563A6D"/>
    <w:rsid w:val="0056473D"/>
    <w:rsid w:val="0057249E"/>
    <w:rsid w:val="00572BB3"/>
    <w:rsid w:val="00573483"/>
    <w:rsid w:val="005741FB"/>
    <w:rsid w:val="00576A60"/>
    <w:rsid w:val="00576E6B"/>
    <w:rsid w:val="00583FDD"/>
    <w:rsid w:val="00584B27"/>
    <w:rsid w:val="0058537D"/>
    <w:rsid w:val="00586638"/>
    <w:rsid w:val="0059184C"/>
    <w:rsid w:val="00596707"/>
    <w:rsid w:val="00597792"/>
    <w:rsid w:val="005B0120"/>
    <w:rsid w:val="005B3FC4"/>
    <w:rsid w:val="005C13B5"/>
    <w:rsid w:val="005C15C7"/>
    <w:rsid w:val="005C15E8"/>
    <w:rsid w:val="005C357E"/>
    <w:rsid w:val="005D1782"/>
    <w:rsid w:val="005D26DD"/>
    <w:rsid w:val="005E07C7"/>
    <w:rsid w:val="005E4537"/>
    <w:rsid w:val="005E60A6"/>
    <w:rsid w:val="005E6E5C"/>
    <w:rsid w:val="005E75FA"/>
    <w:rsid w:val="005F0809"/>
    <w:rsid w:val="005F0E96"/>
    <w:rsid w:val="005F3D32"/>
    <w:rsid w:val="006017FE"/>
    <w:rsid w:val="00616F7C"/>
    <w:rsid w:val="00622640"/>
    <w:rsid w:val="006269B4"/>
    <w:rsid w:val="006314F2"/>
    <w:rsid w:val="006329A5"/>
    <w:rsid w:val="00633CD9"/>
    <w:rsid w:val="00634965"/>
    <w:rsid w:val="006375C7"/>
    <w:rsid w:val="006379E6"/>
    <w:rsid w:val="00637C96"/>
    <w:rsid w:val="00637EA6"/>
    <w:rsid w:val="00640C98"/>
    <w:rsid w:val="0064127B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83E0F"/>
    <w:rsid w:val="00684B13"/>
    <w:rsid w:val="00691752"/>
    <w:rsid w:val="0069212D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C08"/>
    <w:rsid w:val="006B40EA"/>
    <w:rsid w:val="006B4CF3"/>
    <w:rsid w:val="006C4187"/>
    <w:rsid w:val="006C4852"/>
    <w:rsid w:val="006C599F"/>
    <w:rsid w:val="006C5DEF"/>
    <w:rsid w:val="006D11D7"/>
    <w:rsid w:val="006D2F98"/>
    <w:rsid w:val="006D3179"/>
    <w:rsid w:val="006D4F0D"/>
    <w:rsid w:val="006D5129"/>
    <w:rsid w:val="006E02AD"/>
    <w:rsid w:val="006E2CAD"/>
    <w:rsid w:val="006F1538"/>
    <w:rsid w:val="006F28B5"/>
    <w:rsid w:val="006F6544"/>
    <w:rsid w:val="007119F2"/>
    <w:rsid w:val="00717A60"/>
    <w:rsid w:val="00717D28"/>
    <w:rsid w:val="00720509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2A8A"/>
    <w:rsid w:val="00765D2E"/>
    <w:rsid w:val="0077077C"/>
    <w:rsid w:val="007765EA"/>
    <w:rsid w:val="00783B72"/>
    <w:rsid w:val="00784317"/>
    <w:rsid w:val="00787665"/>
    <w:rsid w:val="0079168C"/>
    <w:rsid w:val="007944D5"/>
    <w:rsid w:val="0079750D"/>
    <w:rsid w:val="007A6999"/>
    <w:rsid w:val="007B0F32"/>
    <w:rsid w:val="007B21F2"/>
    <w:rsid w:val="007C3CCB"/>
    <w:rsid w:val="007C60A2"/>
    <w:rsid w:val="007D1BC8"/>
    <w:rsid w:val="007D5039"/>
    <w:rsid w:val="007D539D"/>
    <w:rsid w:val="007E018F"/>
    <w:rsid w:val="007E3996"/>
    <w:rsid w:val="007E3B80"/>
    <w:rsid w:val="007E5F08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07D93"/>
    <w:rsid w:val="0081385E"/>
    <w:rsid w:val="00814DE3"/>
    <w:rsid w:val="00816497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01D8"/>
    <w:rsid w:val="008679B2"/>
    <w:rsid w:val="00880C93"/>
    <w:rsid w:val="00883E78"/>
    <w:rsid w:val="00884E62"/>
    <w:rsid w:val="0088685B"/>
    <w:rsid w:val="008877F5"/>
    <w:rsid w:val="00890225"/>
    <w:rsid w:val="00894315"/>
    <w:rsid w:val="00897FB7"/>
    <w:rsid w:val="008A3C88"/>
    <w:rsid w:val="008A6D11"/>
    <w:rsid w:val="008A75E7"/>
    <w:rsid w:val="008B2157"/>
    <w:rsid w:val="008C0725"/>
    <w:rsid w:val="008C2790"/>
    <w:rsid w:val="008C3573"/>
    <w:rsid w:val="008C6522"/>
    <w:rsid w:val="008C7391"/>
    <w:rsid w:val="008D0F23"/>
    <w:rsid w:val="008D6C55"/>
    <w:rsid w:val="008E0BC9"/>
    <w:rsid w:val="008E12EC"/>
    <w:rsid w:val="008E4652"/>
    <w:rsid w:val="008E4A96"/>
    <w:rsid w:val="008E600F"/>
    <w:rsid w:val="008E631E"/>
    <w:rsid w:val="008F07C1"/>
    <w:rsid w:val="00900E5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27FF9"/>
    <w:rsid w:val="00930485"/>
    <w:rsid w:val="00931AF2"/>
    <w:rsid w:val="009346A7"/>
    <w:rsid w:val="00935409"/>
    <w:rsid w:val="00937334"/>
    <w:rsid w:val="00937A0A"/>
    <w:rsid w:val="00941062"/>
    <w:rsid w:val="009433C0"/>
    <w:rsid w:val="00945B81"/>
    <w:rsid w:val="00946BDD"/>
    <w:rsid w:val="00947EE9"/>
    <w:rsid w:val="00947EED"/>
    <w:rsid w:val="0095150F"/>
    <w:rsid w:val="0095679C"/>
    <w:rsid w:val="009578D1"/>
    <w:rsid w:val="00963DCB"/>
    <w:rsid w:val="00964B5B"/>
    <w:rsid w:val="009656EC"/>
    <w:rsid w:val="0096664C"/>
    <w:rsid w:val="00970E60"/>
    <w:rsid w:val="00971990"/>
    <w:rsid w:val="009809E8"/>
    <w:rsid w:val="00990072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665F"/>
    <w:rsid w:val="009D6728"/>
    <w:rsid w:val="009D6D8F"/>
    <w:rsid w:val="009D7C7E"/>
    <w:rsid w:val="009E4944"/>
    <w:rsid w:val="009F233D"/>
    <w:rsid w:val="00A03115"/>
    <w:rsid w:val="00A0690C"/>
    <w:rsid w:val="00A162EB"/>
    <w:rsid w:val="00A219A8"/>
    <w:rsid w:val="00A229CC"/>
    <w:rsid w:val="00A22AA5"/>
    <w:rsid w:val="00A24DB4"/>
    <w:rsid w:val="00A24F68"/>
    <w:rsid w:val="00A2656B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160"/>
    <w:rsid w:val="00A80449"/>
    <w:rsid w:val="00A8595F"/>
    <w:rsid w:val="00A85A4A"/>
    <w:rsid w:val="00A92374"/>
    <w:rsid w:val="00A974E8"/>
    <w:rsid w:val="00AA7E83"/>
    <w:rsid w:val="00AB02FF"/>
    <w:rsid w:val="00AB0DC1"/>
    <w:rsid w:val="00AB2E98"/>
    <w:rsid w:val="00AB5FEF"/>
    <w:rsid w:val="00AC4C8E"/>
    <w:rsid w:val="00AC54F8"/>
    <w:rsid w:val="00AC5879"/>
    <w:rsid w:val="00AC6605"/>
    <w:rsid w:val="00AD472D"/>
    <w:rsid w:val="00AE43D0"/>
    <w:rsid w:val="00AE765C"/>
    <w:rsid w:val="00AF09FD"/>
    <w:rsid w:val="00AF3EEC"/>
    <w:rsid w:val="00B04E8B"/>
    <w:rsid w:val="00B0698C"/>
    <w:rsid w:val="00B11A0D"/>
    <w:rsid w:val="00B135EF"/>
    <w:rsid w:val="00B202BF"/>
    <w:rsid w:val="00B23053"/>
    <w:rsid w:val="00B233FA"/>
    <w:rsid w:val="00B250AC"/>
    <w:rsid w:val="00B3063C"/>
    <w:rsid w:val="00B31DD4"/>
    <w:rsid w:val="00B3773E"/>
    <w:rsid w:val="00B4300A"/>
    <w:rsid w:val="00B44088"/>
    <w:rsid w:val="00B45E7D"/>
    <w:rsid w:val="00B46FE5"/>
    <w:rsid w:val="00B47AF4"/>
    <w:rsid w:val="00B51B39"/>
    <w:rsid w:val="00B62DD4"/>
    <w:rsid w:val="00B63F4D"/>
    <w:rsid w:val="00B64F76"/>
    <w:rsid w:val="00B704EC"/>
    <w:rsid w:val="00B722AD"/>
    <w:rsid w:val="00B72C2B"/>
    <w:rsid w:val="00B7377A"/>
    <w:rsid w:val="00B75075"/>
    <w:rsid w:val="00B763A2"/>
    <w:rsid w:val="00B87F6C"/>
    <w:rsid w:val="00B907FA"/>
    <w:rsid w:val="00B913ED"/>
    <w:rsid w:val="00B93628"/>
    <w:rsid w:val="00B941C9"/>
    <w:rsid w:val="00B950B6"/>
    <w:rsid w:val="00BA2D4D"/>
    <w:rsid w:val="00BA5E53"/>
    <w:rsid w:val="00BA62C1"/>
    <w:rsid w:val="00BB0E0B"/>
    <w:rsid w:val="00BB1F3B"/>
    <w:rsid w:val="00BB2665"/>
    <w:rsid w:val="00BB2DF1"/>
    <w:rsid w:val="00BB47DF"/>
    <w:rsid w:val="00BB56DF"/>
    <w:rsid w:val="00BB6CFB"/>
    <w:rsid w:val="00BB7157"/>
    <w:rsid w:val="00BB7B78"/>
    <w:rsid w:val="00BC1F69"/>
    <w:rsid w:val="00BC6E36"/>
    <w:rsid w:val="00BD25E0"/>
    <w:rsid w:val="00BD5536"/>
    <w:rsid w:val="00BE1069"/>
    <w:rsid w:val="00BE61AD"/>
    <w:rsid w:val="00BF0CE5"/>
    <w:rsid w:val="00BF46BA"/>
    <w:rsid w:val="00BF5448"/>
    <w:rsid w:val="00C02BE1"/>
    <w:rsid w:val="00C031D8"/>
    <w:rsid w:val="00C10432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55DB"/>
    <w:rsid w:val="00C57CF9"/>
    <w:rsid w:val="00C61F16"/>
    <w:rsid w:val="00C62D43"/>
    <w:rsid w:val="00C66815"/>
    <w:rsid w:val="00C708E1"/>
    <w:rsid w:val="00C72EC4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0ED"/>
    <w:rsid w:val="00CA6394"/>
    <w:rsid w:val="00CA6934"/>
    <w:rsid w:val="00CA6CB6"/>
    <w:rsid w:val="00CA6E89"/>
    <w:rsid w:val="00CB0390"/>
    <w:rsid w:val="00CB12A3"/>
    <w:rsid w:val="00CB181A"/>
    <w:rsid w:val="00CB56EF"/>
    <w:rsid w:val="00CB57BD"/>
    <w:rsid w:val="00CC0B28"/>
    <w:rsid w:val="00CC0F5C"/>
    <w:rsid w:val="00CC136B"/>
    <w:rsid w:val="00CC158B"/>
    <w:rsid w:val="00CC7A7D"/>
    <w:rsid w:val="00CD1ADE"/>
    <w:rsid w:val="00CD1D64"/>
    <w:rsid w:val="00CD2266"/>
    <w:rsid w:val="00CD4142"/>
    <w:rsid w:val="00CD49B0"/>
    <w:rsid w:val="00CD54FF"/>
    <w:rsid w:val="00CD7239"/>
    <w:rsid w:val="00CE1580"/>
    <w:rsid w:val="00CE234B"/>
    <w:rsid w:val="00CE3A84"/>
    <w:rsid w:val="00CE52AA"/>
    <w:rsid w:val="00CF2D7E"/>
    <w:rsid w:val="00CF3B31"/>
    <w:rsid w:val="00CF72BA"/>
    <w:rsid w:val="00CF7658"/>
    <w:rsid w:val="00D01751"/>
    <w:rsid w:val="00D04F9C"/>
    <w:rsid w:val="00D051C3"/>
    <w:rsid w:val="00D11A0F"/>
    <w:rsid w:val="00D15212"/>
    <w:rsid w:val="00D2020C"/>
    <w:rsid w:val="00D25C50"/>
    <w:rsid w:val="00D274AD"/>
    <w:rsid w:val="00D31AEA"/>
    <w:rsid w:val="00D34378"/>
    <w:rsid w:val="00D37F14"/>
    <w:rsid w:val="00D401C4"/>
    <w:rsid w:val="00D41C38"/>
    <w:rsid w:val="00D4479D"/>
    <w:rsid w:val="00D54A73"/>
    <w:rsid w:val="00D56D06"/>
    <w:rsid w:val="00D75013"/>
    <w:rsid w:val="00D7605D"/>
    <w:rsid w:val="00D80783"/>
    <w:rsid w:val="00D815C8"/>
    <w:rsid w:val="00D84A41"/>
    <w:rsid w:val="00D87249"/>
    <w:rsid w:val="00D91451"/>
    <w:rsid w:val="00D914D8"/>
    <w:rsid w:val="00D92B6F"/>
    <w:rsid w:val="00D93FAB"/>
    <w:rsid w:val="00D9400D"/>
    <w:rsid w:val="00D9569C"/>
    <w:rsid w:val="00D9676D"/>
    <w:rsid w:val="00DA2F89"/>
    <w:rsid w:val="00DA3CD4"/>
    <w:rsid w:val="00DA4B94"/>
    <w:rsid w:val="00DA50F2"/>
    <w:rsid w:val="00DB28B8"/>
    <w:rsid w:val="00DC6763"/>
    <w:rsid w:val="00DC6CA2"/>
    <w:rsid w:val="00DD2214"/>
    <w:rsid w:val="00DD2E7A"/>
    <w:rsid w:val="00DD7458"/>
    <w:rsid w:val="00DE2953"/>
    <w:rsid w:val="00DE5B0B"/>
    <w:rsid w:val="00DE634C"/>
    <w:rsid w:val="00DF19C8"/>
    <w:rsid w:val="00DF505F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0251"/>
    <w:rsid w:val="00E42CB1"/>
    <w:rsid w:val="00E44785"/>
    <w:rsid w:val="00E4728D"/>
    <w:rsid w:val="00E514C6"/>
    <w:rsid w:val="00E51C31"/>
    <w:rsid w:val="00E5437F"/>
    <w:rsid w:val="00E601D1"/>
    <w:rsid w:val="00E61AA3"/>
    <w:rsid w:val="00E61D29"/>
    <w:rsid w:val="00E62D8C"/>
    <w:rsid w:val="00E62F9C"/>
    <w:rsid w:val="00E63E48"/>
    <w:rsid w:val="00E65FF2"/>
    <w:rsid w:val="00E66504"/>
    <w:rsid w:val="00E726ED"/>
    <w:rsid w:val="00E72965"/>
    <w:rsid w:val="00E7329A"/>
    <w:rsid w:val="00E77AD0"/>
    <w:rsid w:val="00E87E7B"/>
    <w:rsid w:val="00E90986"/>
    <w:rsid w:val="00E92EFB"/>
    <w:rsid w:val="00E94AD2"/>
    <w:rsid w:val="00E968AB"/>
    <w:rsid w:val="00EA0766"/>
    <w:rsid w:val="00EA0F1E"/>
    <w:rsid w:val="00EA2A3F"/>
    <w:rsid w:val="00EB1583"/>
    <w:rsid w:val="00EB4CB2"/>
    <w:rsid w:val="00EB6D0E"/>
    <w:rsid w:val="00EC030E"/>
    <w:rsid w:val="00EC1845"/>
    <w:rsid w:val="00EC1B8C"/>
    <w:rsid w:val="00EC5CD0"/>
    <w:rsid w:val="00ED222D"/>
    <w:rsid w:val="00ED282D"/>
    <w:rsid w:val="00ED32B3"/>
    <w:rsid w:val="00ED5C71"/>
    <w:rsid w:val="00EE127F"/>
    <w:rsid w:val="00EE40FA"/>
    <w:rsid w:val="00EE482B"/>
    <w:rsid w:val="00EE7BFC"/>
    <w:rsid w:val="00EF14B6"/>
    <w:rsid w:val="00EF1DBB"/>
    <w:rsid w:val="00EF5F9B"/>
    <w:rsid w:val="00F04DCD"/>
    <w:rsid w:val="00F056BC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768B"/>
    <w:rsid w:val="00F2033E"/>
    <w:rsid w:val="00F21EFF"/>
    <w:rsid w:val="00F2315B"/>
    <w:rsid w:val="00F239F9"/>
    <w:rsid w:val="00F30D18"/>
    <w:rsid w:val="00F32321"/>
    <w:rsid w:val="00F32E60"/>
    <w:rsid w:val="00F34617"/>
    <w:rsid w:val="00F36CD1"/>
    <w:rsid w:val="00F377C5"/>
    <w:rsid w:val="00F40FEC"/>
    <w:rsid w:val="00F43872"/>
    <w:rsid w:val="00F46A28"/>
    <w:rsid w:val="00F502B6"/>
    <w:rsid w:val="00F522FF"/>
    <w:rsid w:val="00F5284F"/>
    <w:rsid w:val="00F56684"/>
    <w:rsid w:val="00F63066"/>
    <w:rsid w:val="00F8022B"/>
    <w:rsid w:val="00F80F67"/>
    <w:rsid w:val="00F826AD"/>
    <w:rsid w:val="00F82EF1"/>
    <w:rsid w:val="00F84F32"/>
    <w:rsid w:val="00F86D13"/>
    <w:rsid w:val="00F87721"/>
    <w:rsid w:val="00F91FCB"/>
    <w:rsid w:val="00F92F5A"/>
    <w:rsid w:val="00F97328"/>
    <w:rsid w:val="00F97903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52F"/>
    <w:rsid w:val="00FD0649"/>
    <w:rsid w:val="00FD0D5F"/>
    <w:rsid w:val="00FD1198"/>
    <w:rsid w:val="00FD1362"/>
    <w:rsid w:val="00FD2EAA"/>
    <w:rsid w:val="00FD7CD7"/>
    <w:rsid w:val="00FD7D60"/>
    <w:rsid w:val="00FE06E8"/>
    <w:rsid w:val="00FE1F2E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97903"/>
    <w:rPr>
      <w:strike w:val="0"/>
      <w:dstrike w:val="0"/>
      <w:color w:val="0066CC"/>
      <w:u w:val="none"/>
      <w:effect w:val="none"/>
    </w:rPr>
  </w:style>
  <w:style w:type="paragraph" w:customStyle="1" w:styleId="Default">
    <w:name w:val="Default"/>
    <w:rsid w:val="00093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97903"/>
    <w:rPr>
      <w:strike w:val="0"/>
      <w:dstrike w:val="0"/>
      <w:color w:val="0066CC"/>
      <w:u w:val="none"/>
      <w:effect w:val="none"/>
    </w:rPr>
  </w:style>
  <w:style w:type="paragraph" w:customStyle="1" w:styleId="Default">
    <w:name w:val="Default"/>
    <w:rsid w:val="00093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738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595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0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2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93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1140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9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EA4F4-28A6-4843-85C2-5342731D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27</cp:revision>
  <cp:lastPrinted>2019-02-12T13:12:00Z</cp:lastPrinted>
  <dcterms:created xsi:type="dcterms:W3CDTF">2019-02-06T12:53:00Z</dcterms:created>
  <dcterms:modified xsi:type="dcterms:W3CDTF">2019-04-12T06:28:00Z</dcterms:modified>
</cp:coreProperties>
</file>